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C4" w:rsidRDefault="005E5EC4" w:rsidP="00334B42">
      <w:pPr>
        <w:pStyle w:val="Heading2"/>
      </w:pPr>
      <w:r>
        <w:t>Videotaping Consent Form</w:t>
      </w:r>
    </w:p>
    <w:p w:rsidR="00334B42" w:rsidRDefault="00334B42" w:rsidP="00334B42">
      <w:pPr>
        <w:jc w:val="center"/>
        <w:rPr>
          <w:b/>
          <w:bCs/>
        </w:rPr>
      </w:pPr>
    </w:p>
    <w:p w:rsidR="00334B42" w:rsidRDefault="00334B42" w:rsidP="00334B42">
      <w:pPr>
        <w:jc w:val="center"/>
      </w:pPr>
      <w:r>
        <w:t>JACKSON STATE UNIVERSITY CONSENT DOCUMENT FOR</w:t>
      </w:r>
    </w:p>
    <w:p w:rsidR="00334B42" w:rsidRDefault="00334B42" w:rsidP="00334B42">
      <w:pPr>
        <w:jc w:val="center"/>
      </w:pPr>
      <w:r>
        <w:t>RESEARCH PARTICIPANTS</w:t>
      </w:r>
    </w:p>
    <w:p w:rsidR="00334B42" w:rsidRDefault="00334B42" w:rsidP="00334B42">
      <w:pPr>
        <w:jc w:val="center"/>
      </w:pPr>
    </w:p>
    <w:p w:rsidR="00334B42" w:rsidRDefault="00334B42" w:rsidP="00334B42">
      <w:r>
        <w:t>INVESTIGATOR:</w:t>
      </w:r>
      <w:r>
        <w:tab/>
        <w:t>Liz Carroll</w:t>
      </w:r>
      <w:r>
        <w:tab/>
      </w:r>
      <w:r>
        <w:tab/>
      </w:r>
      <w:r>
        <w:tab/>
      </w:r>
      <w:r>
        <w:tab/>
        <w:t xml:space="preserve">Dr. Monica </w:t>
      </w:r>
      <w:proofErr w:type="spellStart"/>
      <w:r>
        <w:t>Flippen</w:t>
      </w:r>
      <w:proofErr w:type="spellEnd"/>
      <w:r>
        <w:t xml:space="preserve">-Wynn </w:t>
      </w:r>
    </w:p>
    <w:p w:rsidR="00334B42" w:rsidRDefault="00334B42" w:rsidP="00334B42">
      <w:r>
        <w:tab/>
      </w:r>
      <w:r>
        <w:tab/>
      </w:r>
      <w:r>
        <w:tab/>
      </w:r>
      <w:proofErr w:type="spellStart"/>
      <w:r>
        <w:t>Symone</w:t>
      </w:r>
      <w:proofErr w:type="spellEnd"/>
      <w:r>
        <w:t xml:space="preserve"> Davis</w:t>
      </w:r>
      <w:r>
        <w:tab/>
      </w:r>
      <w:r>
        <w:tab/>
      </w:r>
      <w:r>
        <w:tab/>
      </w:r>
      <w:r>
        <w:tab/>
        <w:t>1230 MS E-Cen</w:t>
      </w:r>
      <w:r w:rsidR="000A186D">
        <w:t>t</w:t>
      </w:r>
      <w:r>
        <w:t>er</w:t>
      </w:r>
    </w:p>
    <w:p w:rsidR="00334B42" w:rsidRDefault="00334B42" w:rsidP="00334B42">
      <w:r>
        <w:tab/>
      </w:r>
      <w:r>
        <w:tab/>
      </w:r>
      <w:r>
        <w:tab/>
        <w:t>Maurice Richardson</w:t>
      </w:r>
      <w:r>
        <w:tab/>
        <w:t xml:space="preserve">                        Jackson State University</w:t>
      </w:r>
    </w:p>
    <w:p w:rsidR="00334B42" w:rsidRDefault="00334B42" w:rsidP="00334B42">
      <w:r>
        <w:tab/>
      </w:r>
      <w:r>
        <w:tab/>
      </w:r>
      <w:r>
        <w:tab/>
        <w:t xml:space="preserve">Eric Harris                                           Jackson, MS </w:t>
      </w:r>
    </w:p>
    <w:p w:rsidR="00334B42" w:rsidRDefault="00334B42" w:rsidP="00334B42">
      <w:r>
        <w:tab/>
      </w:r>
      <w:r>
        <w:tab/>
      </w:r>
      <w:r>
        <w:tab/>
        <w:t>Britney Brown</w:t>
      </w:r>
      <w:r>
        <w:tab/>
        <w:t xml:space="preserve">                                     (601) 979-2481</w:t>
      </w:r>
    </w:p>
    <w:p w:rsidR="00334B42" w:rsidRDefault="00334B42" w:rsidP="00334B42">
      <w:r>
        <w:tab/>
      </w:r>
      <w:r>
        <w:tab/>
      </w:r>
      <w:r>
        <w:tab/>
        <w:t>Aden Brown</w:t>
      </w:r>
    </w:p>
    <w:p w:rsidR="00334B42" w:rsidRDefault="00334B42" w:rsidP="00334B42">
      <w:r>
        <w:tab/>
      </w:r>
      <w:r>
        <w:tab/>
      </w:r>
      <w:r>
        <w:tab/>
        <w:t>Jackson, MS 39211</w:t>
      </w:r>
      <w:r>
        <w:tab/>
      </w:r>
      <w:r>
        <w:tab/>
      </w:r>
      <w:r>
        <w:tab/>
        <w:t xml:space="preserve"> </w:t>
      </w:r>
    </w:p>
    <w:p w:rsidR="00334B42" w:rsidRDefault="00334B42" w:rsidP="00334B42">
      <w:r>
        <w:tab/>
      </w:r>
      <w:r>
        <w:tab/>
      </w:r>
      <w:r>
        <w:tab/>
        <w:t>(601) 209-0617</w:t>
      </w:r>
      <w:r>
        <w:tab/>
      </w:r>
      <w:r>
        <w:tab/>
      </w:r>
      <w:r>
        <w:tab/>
      </w:r>
    </w:p>
    <w:p w:rsidR="000A186D" w:rsidRDefault="00334B42" w:rsidP="00334B42">
      <w:pPr>
        <w:rPr>
          <w:b/>
        </w:rPr>
      </w:pPr>
      <w:r>
        <w:tab/>
      </w:r>
      <w:r>
        <w:tab/>
      </w:r>
      <w:r>
        <w:tab/>
      </w:r>
      <w:hyperlink r:id="rId4" w:history="1">
        <w:r w:rsidR="000A186D" w:rsidRPr="00344A50">
          <w:rPr>
            <w:rStyle w:val="Hyperlink"/>
            <w:b/>
          </w:rPr>
          <w:t>lizcarrollcomm@hotmail.com</w:t>
        </w:r>
      </w:hyperlink>
    </w:p>
    <w:p w:rsidR="00334B42" w:rsidRDefault="00334B42" w:rsidP="00334B42">
      <w:r>
        <w:tab/>
      </w:r>
      <w:r>
        <w:tab/>
      </w:r>
    </w:p>
    <w:p w:rsidR="00334B42" w:rsidRDefault="00334B42" w:rsidP="00334B42">
      <w:r>
        <w:t>TITLE OF STUDY: Pilot study – Are you Board? Let’s Get Smart!</w:t>
      </w:r>
    </w:p>
    <w:p w:rsidR="00334B42" w:rsidRDefault="00334B42" w:rsidP="00334B42"/>
    <w:p w:rsidR="00334B42" w:rsidRDefault="00334B42" w:rsidP="00334B42">
      <w:r>
        <w:t xml:space="preserve">PURPOSE OF STUDY: You are being asked to take part in a research study to determine </w:t>
      </w:r>
      <w:proofErr w:type="gramStart"/>
      <w:r>
        <w:rPr>
          <w:bCs/>
        </w:rPr>
        <w:t>the</w:t>
      </w:r>
      <w:proofErr w:type="gramEnd"/>
      <w:r>
        <w:rPr>
          <w:bCs/>
        </w:rPr>
        <w:t xml:space="preserve"> use and outcomes of technology (specifically </w:t>
      </w:r>
      <w:proofErr w:type="spellStart"/>
      <w:r>
        <w:rPr>
          <w:bCs/>
        </w:rPr>
        <w:t>Smartboards</w:t>
      </w:r>
      <w:proofErr w:type="spellEnd"/>
      <w:r>
        <w:rPr>
          <w:bCs/>
        </w:rPr>
        <w:t>) in the classroom.</w:t>
      </w:r>
      <w:r>
        <w:t xml:space="preserve"> The goal of the research project is to determine the relationship (if any) between adaptive technology and advances in pedagogy both from a student engagement and retention aspect.</w:t>
      </w:r>
    </w:p>
    <w:p w:rsidR="00334B42" w:rsidRDefault="00334B42" w:rsidP="00334B42"/>
    <w:p w:rsidR="00334B42" w:rsidRDefault="00334B42" w:rsidP="00334B42">
      <w:r>
        <w:t>METHODS AND PROCEDURES: A letter to the Chair asking for permission to interact with faculty. An invitation will be issued to elicit voluntary participation of faculty in in-depth interviews. A breakfast will be provided as an inducement for faculty regardless of their participation in the project.</w:t>
      </w:r>
    </w:p>
    <w:p w:rsidR="00334B42" w:rsidRDefault="00334B42" w:rsidP="00334B42"/>
    <w:p w:rsidR="00334B42" w:rsidRDefault="00334B42" w:rsidP="00334B42">
      <w:r>
        <w:t>The entire process should take thirty to sixty minutes</w:t>
      </w:r>
      <w:r>
        <w:rPr>
          <w:b/>
          <w:bCs/>
          <w:i/>
          <w:iCs/>
        </w:rPr>
        <w:t>.</w:t>
      </w:r>
      <w:r>
        <w:t xml:space="preserve"> If you agree to take part, you will first be asked several questions about personal and background information such as your age, race, </w:t>
      </w:r>
      <w:proofErr w:type="gramStart"/>
      <w:r>
        <w:t>education</w:t>
      </w:r>
      <w:proofErr w:type="gramEnd"/>
      <w:r>
        <w:t xml:space="preserve"> levels. Separate consent forms related to the video-taping and audio-taping of these interviews will be provided. The interview is semi-structured and qualitative in nature. You will be asked to sign the consent forms and to provide contact information for follow-up purposes.</w:t>
      </w:r>
    </w:p>
    <w:p w:rsidR="00334B42" w:rsidRDefault="00334B42" w:rsidP="00334B42"/>
    <w:p w:rsidR="00334B42" w:rsidRDefault="00334B42" w:rsidP="00334B42">
      <w:r>
        <w:t>You may ask questions at any time during the study and you are free to contact me or my advisor should you have any questions about the research project.</w:t>
      </w:r>
    </w:p>
    <w:p w:rsidR="00334B42" w:rsidRDefault="00334B42" w:rsidP="00334B42"/>
    <w:p w:rsidR="00334B42" w:rsidRDefault="00334B42" w:rsidP="00334B42">
      <w:r>
        <w:t>RISKS AND DISCOMFORTS: We expect no risks or discomfort for people in this study However, if you become uncomfortable at any time you may ask to discontinue the interview or to move on to the next question.</w:t>
      </w:r>
    </w:p>
    <w:p w:rsidR="00334B42" w:rsidRDefault="00334B42" w:rsidP="00334B42"/>
    <w:p w:rsidR="00334B42" w:rsidRDefault="00334B42" w:rsidP="00334B42"/>
    <w:p w:rsidR="00334B42" w:rsidRDefault="00334B42" w:rsidP="00334B42"/>
    <w:p w:rsidR="00334B42" w:rsidRDefault="00334B42" w:rsidP="00334B42"/>
    <w:p w:rsidR="000A186D" w:rsidRDefault="000A186D" w:rsidP="00334B42"/>
    <w:p w:rsidR="000A186D" w:rsidRDefault="000A186D" w:rsidP="00334B42"/>
    <w:p w:rsidR="000A186D" w:rsidRDefault="000A186D" w:rsidP="00334B42"/>
    <w:p w:rsidR="00334B42" w:rsidRDefault="00334B42" w:rsidP="00334B42">
      <w:pPr>
        <w:rPr>
          <w:bCs/>
          <w:iCs/>
        </w:rPr>
      </w:pPr>
      <w:r>
        <w:t xml:space="preserve">BENEFITS: The information obtained in this study may not directly benefit you. However, the results may provide needed information about </w:t>
      </w:r>
      <w:r>
        <w:rPr>
          <w:bCs/>
          <w:iCs/>
        </w:rPr>
        <w:t>field of education and may serve to broaden the availability of research information on the subject of technology and the classroom.</w:t>
      </w:r>
    </w:p>
    <w:p w:rsidR="00334B42" w:rsidRPr="00D73BD4" w:rsidRDefault="00334B42" w:rsidP="00334B42"/>
    <w:p w:rsidR="00334B42" w:rsidRDefault="00334B42" w:rsidP="00334B42">
      <w:r>
        <w:t xml:space="preserve">CONFIDENTIALITY OF RECORDS: All information obtained during this study is private. That is, we protect the privacy of people by withholding their names and other personal information from all persons not connected to this study. The materials will be kept in the Mass Communication department at Jackson State University for three years. </w:t>
      </w:r>
    </w:p>
    <w:p w:rsidR="00334B42" w:rsidRDefault="00334B42" w:rsidP="00334B42"/>
    <w:p w:rsidR="00334B42" w:rsidRDefault="00334B42" w:rsidP="00334B42">
      <w:r>
        <w:t xml:space="preserve">VOLUNTARY PARTICIPATION: </w:t>
      </w:r>
      <w:r>
        <w:rPr>
          <w:b/>
          <w:bCs/>
        </w:rPr>
        <w:t>Taking part in this study is completely voluntary. You may refuse to answer any specific question. Participants may withdraw at any time without penalty or prejudice.</w:t>
      </w:r>
    </w:p>
    <w:p w:rsidR="00334B42" w:rsidRDefault="00334B42" w:rsidP="00334B42"/>
    <w:p w:rsidR="00334B42" w:rsidRDefault="00334B42" w:rsidP="00334B42">
      <w:r>
        <w:t>PARTICIPATION CONSENT: I have had the purposes and procedures of this study explained to me and have had the opportunity to ask questions. My signature shows my willingness to allow my child to take part in the study under the conditions stated.</w:t>
      </w:r>
    </w:p>
    <w:p w:rsidR="00334B42" w:rsidRDefault="00334B42" w:rsidP="00334B42"/>
    <w:p w:rsidR="00334B42" w:rsidRDefault="00334B42" w:rsidP="00334B42">
      <w:r>
        <w:t xml:space="preserve">This study has been reviewed by the Institutional Review Board of Jackson State University, which ensures that research projects involving human subjects follow federal regulations. Any questions or concerns about rights as a research participant should be directed to Dr. Felix </w:t>
      </w:r>
      <w:proofErr w:type="spellStart"/>
      <w:r>
        <w:t>Okojie</w:t>
      </w:r>
      <w:proofErr w:type="spellEnd"/>
      <w:r>
        <w:t>, Provost, P.O. Box 17057, Jackson, Mississippi, 39217, or (601) 979-2931.</w:t>
      </w:r>
    </w:p>
    <w:p w:rsidR="00334B42" w:rsidRDefault="00334B42" w:rsidP="00334B42"/>
    <w:p w:rsidR="00334B42" w:rsidRDefault="00334B42" w:rsidP="00334B42"/>
    <w:p w:rsidR="00334B42" w:rsidRDefault="00334B42" w:rsidP="00334B42"/>
    <w:p w:rsidR="00334B42" w:rsidRDefault="00334B42" w:rsidP="00334B42">
      <w:r>
        <w:t>___________________________</w:t>
      </w:r>
      <w:r>
        <w:tab/>
        <w:t>___________</w:t>
      </w:r>
    </w:p>
    <w:p w:rsidR="00334B42" w:rsidRDefault="00334B42" w:rsidP="00334B42">
      <w:r>
        <w:t>Participant Signature</w:t>
      </w:r>
      <w:r>
        <w:tab/>
      </w:r>
      <w:r>
        <w:tab/>
      </w:r>
      <w:r>
        <w:tab/>
        <w:t>Date</w:t>
      </w:r>
    </w:p>
    <w:p w:rsidR="00334B42" w:rsidRDefault="00334B42" w:rsidP="00334B42"/>
    <w:p w:rsidR="00334B42" w:rsidRDefault="00334B42" w:rsidP="00334B42"/>
    <w:p w:rsidR="00334B42" w:rsidRDefault="00334B42" w:rsidP="00334B42"/>
    <w:p w:rsidR="00334B42" w:rsidRDefault="00334B42" w:rsidP="00334B42"/>
    <w:p w:rsidR="00334B42" w:rsidRDefault="00334B42" w:rsidP="00334B42">
      <w:r>
        <w:t>___________________________</w:t>
      </w:r>
      <w:r>
        <w:tab/>
        <w:t>___________</w:t>
      </w:r>
    </w:p>
    <w:p w:rsidR="00334B42" w:rsidRDefault="00334B42" w:rsidP="00334B42">
      <w:r>
        <w:t>Investigator Signature</w:t>
      </w:r>
      <w:r>
        <w:tab/>
      </w:r>
      <w:r>
        <w:tab/>
      </w:r>
      <w:r>
        <w:tab/>
        <w:t>Date</w:t>
      </w:r>
    </w:p>
    <w:p w:rsidR="00334B42" w:rsidRDefault="00334B42"/>
    <w:sectPr w:rsidR="00334B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stylePaneFormatFilter w:val="3F01"/>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4DA1"/>
    <w:rsid w:val="000A186D"/>
    <w:rsid w:val="00334B42"/>
    <w:rsid w:val="005103C0"/>
    <w:rsid w:val="005E5EC4"/>
    <w:rsid w:val="007A7C60"/>
    <w:rsid w:val="00B1246B"/>
    <w:rsid w:val="00CD7820"/>
    <w:rsid w:val="00EF28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DA1"/>
    <w:rPr>
      <w:sz w:val="24"/>
      <w:szCs w:val="24"/>
    </w:rPr>
  </w:style>
  <w:style w:type="paragraph" w:styleId="Heading2">
    <w:name w:val="heading 2"/>
    <w:basedOn w:val="Normal"/>
    <w:next w:val="Normal"/>
    <w:qFormat/>
    <w:rsid w:val="003B4DA1"/>
    <w:pPr>
      <w:keepNext/>
      <w:jc w:val="center"/>
      <w:outlineLvl w:val="1"/>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A139F1"/>
    <w:rPr>
      <w:rFonts w:ascii="Lucida Grande" w:hAnsi="Lucida Grande"/>
      <w:sz w:val="18"/>
      <w:szCs w:val="18"/>
    </w:rPr>
  </w:style>
  <w:style w:type="character" w:customStyle="1" w:styleId="BalloonTextChar">
    <w:name w:val="Balloon Text Char"/>
    <w:basedOn w:val="DefaultParagraphFont"/>
    <w:link w:val="BalloonText"/>
    <w:rsid w:val="00A139F1"/>
    <w:rPr>
      <w:rFonts w:ascii="Lucida Grande" w:hAnsi="Lucida Grande"/>
      <w:sz w:val="18"/>
      <w:szCs w:val="18"/>
    </w:rPr>
  </w:style>
  <w:style w:type="character" w:styleId="Hyperlink">
    <w:name w:val="Hyperlink"/>
    <w:basedOn w:val="DefaultParagraphFont"/>
    <w:rsid w:val="000A186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carrollcomm@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Consent Form</vt:lpstr>
    </vt:vector>
  </TitlesOfParts>
  <Company>JSU</Company>
  <LinksUpToDate>false</LinksUpToDate>
  <CharactersWithSpaces>3647</CharactersWithSpaces>
  <SharedDoc>false</SharedDoc>
  <HLinks>
    <vt:vector size="6" baseType="variant">
      <vt:variant>
        <vt:i4>7274561</vt:i4>
      </vt:variant>
      <vt:variant>
        <vt:i4>0</vt:i4>
      </vt:variant>
      <vt:variant>
        <vt:i4>0</vt:i4>
      </vt:variant>
      <vt:variant>
        <vt:i4>5</vt:i4>
      </vt:variant>
      <vt:variant>
        <vt:lpwstr>mailto:lizcarrollcomm@hotmail.com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Consent Form</dc:title>
  <dc:creator>Prosser</dc:creator>
  <cp:lastModifiedBy>Maurice</cp:lastModifiedBy>
  <cp:revision>2</cp:revision>
  <cp:lastPrinted>2011-11-17T16:36:00Z</cp:lastPrinted>
  <dcterms:created xsi:type="dcterms:W3CDTF">2011-12-02T07:24:00Z</dcterms:created>
  <dcterms:modified xsi:type="dcterms:W3CDTF">2011-12-02T07:24:00Z</dcterms:modified>
</cp:coreProperties>
</file>